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1B1D1" w14:textId="77777777" w:rsidR="00D97870" w:rsidRPr="007C4E91" w:rsidRDefault="00D97870" w:rsidP="00D97870">
      <w:pPr>
        <w:pStyle w:val="NormalnyWeb"/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7C4E91">
        <w:rPr>
          <w:rFonts w:ascii="Arial" w:hAnsi="Arial" w:cs="Arial"/>
          <w:b/>
          <w:sz w:val="28"/>
          <w:szCs w:val="28"/>
        </w:rPr>
        <w:t xml:space="preserve">MPWiK we Włocławku zakończyło realizację Projektu </w:t>
      </w:r>
      <w:proofErr w:type="spellStart"/>
      <w:r w:rsidRPr="007C4E91">
        <w:rPr>
          <w:rFonts w:ascii="Arial" w:hAnsi="Arial" w:cs="Arial"/>
          <w:b/>
          <w:sz w:val="28"/>
          <w:szCs w:val="28"/>
        </w:rPr>
        <w:t>POIiŚ</w:t>
      </w:r>
      <w:proofErr w:type="spellEnd"/>
      <w:r w:rsidRPr="007C4E91">
        <w:rPr>
          <w:rFonts w:ascii="Arial" w:hAnsi="Arial" w:cs="Arial"/>
          <w:b/>
          <w:sz w:val="28"/>
          <w:szCs w:val="28"/>
        </w:rPr>
        <w:t xml:space="preserve"> „Gospodarka wodno-ściekowa w aglomeracji Włocławek II etap”</w:t>
      </w:r>
    </w:p>
    <w:p w14:paraId="0D3F485D" w14:textId="77777777" w:rsidR="00D97870" w:rsidRPr="007C4E91" w:rsidRDefault="00D97870" w:rsidP="00D97870">
      <w:pPr>
        <w:pStyle w:val="Tekstpodstawowywcity"/>
        <w:spacing w:after="0" w:line="360" w:lineRule="auto"/>
        <w:ind w:left="0" w:firstLine="540"/>
        <w:rPr>
          <w:rFonts w:ascii="Arial" w:hAnsi="Arial" w:cs="Arial"/>
        </w:rPr>
      </w:pPr>
    </w:p>
    <w:p w14:paraId="4FC7DC6C" w14:textId="77777777" w:rsidR="00D97870" w:rsidRPr="0031209E" w:rsidRDefault="00D97870" w:rsidP="00D97870">
      <w:pPr>
        <w:pStyle w:val="Tekstpodstawowywcity"/>
        <w:spacing w:after="0" w:line="360" w:lineRule="auto"/>
        <w:ind w:left="0" w:firstLine="540"/>
        <w:rPr>
          <w:rFonts w:ascii="Arial" w:hAnsi="Arial" w:cs="Arial"/>
        </w:rPr>
      </w:pPr>
      <w:r w:rsidRPr="0031209E">
        <w:rPr>
          <w:rFonts w:ascii="Arial" w:hAnsi="Arial" w:cs="Arial"/>
        </w:rPr>
        <w:t xml:space="preserve">W lutym 2015 r. Miejskie Przedsiębiorstwo Wodociągów i Kanalizacji Sp. z o.o. we Włocławku zrealizowało </w:t>
      </w:r>
      <w:r>
        <w:rPr>
          <w:rFonts w:ascii="Arial" w:hAnsi="Arial" w:cs="Arial"/>
        </w:rPr>
        <w:t>końcowe</w:t>
      </w:r>
      <w:r w:rsidRPr="0031209E">
        <w:rPr>
          <w:rFonts w:ascii="Arial" w:hAnsi="Arial" w:cs="Arial"/>
        </w:rPr>
        <w:t xml:space="preserve"> zadanie w ramach Projektu „Gospodarka wodno-ściekowa w aglomeracji Włocławek II etap”, które polegało na dostarczeniu przez Wykonawców zadania dwóch samochodów specjalistycznych do czyszczenia i konserwacji sieci kanalizacyjnej z przepompowniami. Po przeprowadzonej procedurze odbiorowej, nowe pojazdy DAF LF55 typ MORO SV7 MT-REX oraz DAF LF310 typ SSC 7,5 służą już mieszkańcom Włocławka, zapewniając utrzymanie poprawnego funkcjonowania miejskiej infrastruktury kanalizacyjnej. Tym samym zakończyła się realizacja zakresu rzeczowego, realizowanego od 2010 r. w ramach Programu Operacyjnego Infrastruktura i Środowisko (</w:t>
      </w:r>
      <w:proofErr w:type="spellStart"/>
      <w:r w:rsidRPr="0031209E">
        <w:rPr>
          <w:rFonts w:ascii="Arial" w:hAnsi="Arial" w:cs="Arial"/>
        </w:rPr>
        <w:t>POIiŚ</w:t>
      </w:r>
      <w:proofErr w:type="spellEnd"/>
      <w:r w:rsidRPr="0031209E">
        <w:rPr>
          <w:rFonts w:ascii="Arial" w:hAnsi="Arial" w:cs="Arial"/>
        </w:rPr>
        <w:t xml:space="preserve">), </w:t>
      </w:r>
      <w:proofErr w:type="spellStart"/>
      <w:r w:rsidRPr="0031209E">
        <w:rPr>
          <w:rFonts w:ascii="Arial" w:hAnsi="Arial" w:cs="Arial"/>
        </w:rPr>
        <w:t>współfinansowego</w:t>
      </w:r>
      <w:proofErr w:type="spellEnd"/>
      <w:r w:rsidRPr="0031209E">
        <w:rPr>
          <w:rFonts w:ascii="Arial" w:hAnsi="Arial" w:cs="Arial"/>
        </w:rPr>
        <w:t xml:space="preserve"> przez Unię Europejską ze środków Funduszu Spójności, Projektu „Gospodarka wodno-ściekowa w aglomeracji Włocławek II etap”.</w:t>
      </w:r>
    </w:p>
    <w:p w14:paraId="415FF464" w14:textId="77777777" w:rsidR="00D97870" w:rsidRPr="0031209E" w:rsidRDefault="00D97870" w:rsidP="00D97870">
      <w:pPr>
        <w:pStyle w:val="NormalnyWeb"/>
        <w:spacing w:line="360" w:lineRule="auto"/>
        <w:ind w:firstLine="540"/>
        <w:rPr>
          <w:rFonts w:ascii="Arial" w:hAnsi="Arial" w:cs="Arial"/>
        </w:rPr>
      </w:pPr>
      <w:r w:rsidRPr="0031209E">
        <w:rPr>
          <w:rFonts w:ascii="Arial" w:hAnsi="Arial" w:cs="Arial"/>
        </w:rPr>
        <w:t xml:space="preserve">Zrealizowany przez MPWiK we Włocławku Projekt </w:t>
      </w:r>
      <w:proofErr w:type="spellStart"/>
      <w:r w:rsidRPr="0031209E">
        <w:rPr>
          <w:rFonts w:ascii="Arial" w:hAnsi="Arial" w:cs="Arial"/>
        </w:rPr>
        <w:t>POIiŚ</w:t>
      </w:r>
      <w:proofErr w:type="spellEnd"/>
      <w:r w:rsidRPr="0031209E">
        <w:rPr>
          <w:rFonts w:ascii="Arial" w:hAnsi="Arial" w:cs="Arial"/>
        </w:rPr>
        <w:t xml:space="preserve"> obejmował swoim zakresem rzeczowym następujące zadania:</w:t>
      </w:r>
    </w:p>
    <w:p w14:paraId="192F70BB" w14:textId="77777777" w:rsidR="00D97870" w:rsidRPr="0031209E" w:rsidRDefault="00D97870" w:rsidP="00D97870">
      <w:pPr>
        <w:pStyle w:val="NormalnyWeb"/>
        <w:numPr>
          <w:ilvl w:val="0"/>
          <w:numId w:val="3"/>
        </w:numPr>
        <w:tabs>
          <w:tab w:val="clear" w:pos="126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31209E">
        <w:rPr>
          <w:rFonts w:ascii="Arial" w:hAnsi="Arial" w:cs="Arial"/>
        </w:rPr>
        <w:t xml:space="preserve">„Modernizacja i przebudowa Głównej Przepompowni Ścieków” (Kontrakt nr 1) – przeprowadzona została m.in. modernizacja budynku głównego (przy ul. Toruńskiej), modernizacja istniejących i montaż nowych instalacji technologicznych, wybudowano stację zasilania energetycznego oraz stację </w:t>
      </w:r>
      <w:proofErr w:type="spellStart"/>
      <w:r w:rsidRPr="0031209E">
        <w:rPr>
          <w:rFonts w:ascii="Arial" w:hAnsi="Arial" w:cs="Arial"/>
        </w:rPr>
        <w:t>biofiltra</w:t>
      </w:r>
      <w:proofErr w:type="spellEnd"/>
      <w:r w:rsidRPr="0031209E">
        <w:rPr>
          <w:rFonts w:ascii="Arial" w:hAnsi="Arial" w:cs="Arial"/>
        </w:rPr>
        <w:t>. Realizacja kontraktu została</w:t>
      </w:r>
      <w:r>
        <w:rPr>
          <w:rFonts w:ascii="Arial" w:hAnsi="Arial" w:cs="Arial"/>
        </w:rPr>
        <w:t xml:space="preserve"> zakończona</w:t>
      </w:r>
      <w:r w:rsidRPr="0031209E">
        <w:rPr>
          <w:rFonts w:ascii="Arial" w:hAnsi="Arial" w:cs="Arial"/>
        </w:rPr>
        <w:t xml:space="preserve"> w grudniu 2011 r. </w:t>
      </w:r>
    </w:p>
    <w:p w14:paraId="4C046596" w14:textId="77777777" w:rsidR="00D97870" w:rsidRPr="0031209E" w:rsidRDefault="00D97870" w:rsidP="00D97870">
      <w:pPr>
        <w:pStyle w:val="Tekstpodstawowywcity"/>
        <w:numPr>
          <w:ilvl w:val="0"/>
          <w:numId w:val="2"/>
        </w:numPr>
        <w:tabs>
          <w:tab w:val="clear" w:pos="1260"/>
        </w:tabs>
        <w:spacing w:after="0" w:line="360" w:lineRule="auto"/>
        <w:ind w:left="360"/>
        <w:rPr>
          <w:rFonts w:ascii="Arial" w:hAnsi="Arial" w:cs="Arial"/>
        </w:rPr>
      </w:pPr>
      <w:r w:rsidRPr="0031209E">
        <w:rPr>
          <w:rFonts w:ascii="Arial" w:hAnsi="Arial" w:cs="Arial"/>
        </w:rPr>
        <w:t xml:space="preserve">„Rozbudowa sieci kanalizacyjnej z przepompowniami – Etap I” (Kontrakt nr 2) – wybudowana została nowa sieć kanalizacji sanitarnej o łącznej długości ok. 6,3 km w dzielnicach Południe (ul. Dziewińska, Planty, Łubna, Płowiecka) i Michelin (ul. Botaniczna, Wiązowa, Dobra, Szkolna, Parkowa, Strzelecka, Modra, Irysowa, Smocza, Baśniowa, Jaskółcza, Ziołowa, </w:t>
      </w:r>
      <w:proofErr w:type="spellStart"/>
      <w:r w:rsidRPr="0031209E">
        <w:rPr>
          <w:rFonts w:ascii="Arial" w:hAnsi="Arial" w:cs="Arial"/>
        </w:rPr>
        <w:t>Michelińska</w:t>
      </w:r>
      <w:proofErr w:type="spellEnd"/>
      <w:r w:rsidRPr="0031209E">
        <w:rPr>
          <w:rFonts w:ascii="Arial" w:hAnsi="Arial" w:cs="Arial"/>
        </w:rPr>
        <w:t>, Trawiasta) oraz 2 tłocznie ścieków. Kontrakt został zakończony w dwóch etapach, w kwietniu oraz we wrześniu 2011 r.</w:t>
      </w:r>
    </w:p>
    <w:p w14:paraId="5FBA1969" w14:textId="77777777" w:rsidR="00D97870" w:rsidRPr="0031209E" w:rsidRDefault="00D97870" w:rsidP="00D97870">
      <w:pPr>
        <w:pStyle w:val="Tekstpodstawowywcity"/>
        <w:numPr>
          <w:ilvl w:val="0"/>
          <w:numId w:val="2"/>
        </w:numPr>
        <w:tabs>
          <w:tab w:val="clear" w:pos="1260"/>
        </w:tabs>
        <w:spacing w:after="0" w:line="360" w:lineRule="auto"/>
        <w:ind w:left="360"/>
        <w:rPr>
          <w:rFonts w:ascii="Arial" w:hAnsi="Arial" w:cs="Arial"/>
        </w:rPr>
      </w:pPr>
      <w:r w:rsidRPr="0031209E">
        <w:rPr>
          <w:rFonts w:ascii="Arial" w:hAnsi="Arial" w:cs="Arial"/>
        </w:rPr>
        <w:t xml:space="preserve">„Rozbudowa sieci kanalizacyjnej z przepompowniami – Etap II” (Kontrakt nr 3) – wybudowana została nowa sieć kanalizacji sanitarnej o łącznej długości ok. 9 km w dzielnicach Michelin (ul. Bluszczowa, Iglasta, Jaworowa, Kościelna, </w:t>
      </w:r>
      <w:proofErr w:type="spellStart"/>
      <w:r w:rsidRPr="0031209E">
        <w:rPr>
          <w:rFonts w:ascii="Arial" w:hAnsi="Arial" w:cs="Arial"/>
        </w:rPr>
        <w:t>Michelińska</w:t>
      </w:r>
      <w:proofErr w:type="spellEnd"/>
      <w:r w:rsidRPr="0031209E">
        <w:rPr>
          <w:rFonts w:ascii="Arial" w:hAnsi="Arial" w:cs="Arial"/>
        </w:rPr>
        <w:t xml:space="preserve">, Miodowa, Osiedlowa, </w:t>
      </w:r>
      <w:proofErr w:type="spellStart"/>
      <w:r w:rsidRPr="0031209E">
        <w:rPr>
          <w:rFonts w:ascii="Arial" w:hAnsi="Arial" w:cs="Arial"/>
        </w:rPr>
        <w:t>Paprocia</w:t>
      </w:r>
      <w:proofErr w:type="spellEnd"/>
      <w:r w:rsidRPr="0031209E">
        <w:rPr>
          <w:rFonts w:ascii="Arial" w:hAnsi="Arial" w:cs="Arial"/>
        </w:rPr>
        <w:t xml:space="preserve">, Parkowa, Sokola, Sosnowa, </w:t>
      </w:r>
      <w:r w:rsidRPr="0031209E">
        <w:rPr>
          <w:rFonts w:ascii="Arial" w:hAnsi="Arial" w:cs="Arial"/>
        </w:rPr>
        <w:lastRenderedPageBreak/>
        <w:t xml:space="preserve">Świetlana) i </w:t>
      </w:r>
      <w:proofErr w:type="spellStart"/>
      <w:r w:rsidRPr="0031209E">
        <w:rPr>
          <w:rFonts w:ascii="Arial" w:hAnsi="Arial" w:cs="Arial"/>
        </w:rPr>
        <w:t>Zawiśle</w:t>
      </w:r>
      <w:proofErr w:type="spellEnd"/>
      <w:r w:rsidRPr="0031209E">
        <w:rPr>
          <w:rFonts w:ascii="Arial" w:hAnsi="Arial" w:cs="Arial"/>
        </w:rPr>
        <w:t xml:space="preserve"> (ul. Akacjowa, Grabowa, Grodzka, Jarzębinowa, Kalinowa, Kasztanowa, Klonowa, Konwaliowa, Liliowa, Poziomkowa, </w:t>
      </w:r>
      <w:proofErr w:type="spellStart"/>
      <w:r w:rsidRPr="0031209E">
        <w:rPr>
          <w:rFonts w:ascii="Arial" w:hAnsi="Arial" w:cs="Arial"/>
        </w:rPr>
        <w:t>Sasankowa</w:t>
      </w:r>
      <w:proofErr w:type="spellEnd"/>
      <w:r w:rsidRPr="0031209E">
        <w:rPr>
          <w:rFonts w:ascii="Arial" w:hAnsi="Arial" w:cs="Arial"/>
        </w:rPr>
        <w:t>, Świerkowa). Ponadto wybudowano 3 tłocznie ścieków, natomiast 2 kolejne zmodernizowano. Kontrakt został zakończony w lipcu 2013 r.</w:t>
      </w:r>
    </w:p>
    <w:p w14:paraId="016DBCE5" w14:textId="77777777" w:rsidR="00D97870" w:rsidRPr="0031209E" w:rsidRDefault="00D97870" w:rsidP="00D97870">
      <w:pPr>
        <w:pStyle w:val="Tekstpodstawowywcity"/>
        <w:numPr>
          <w:ilvl w:val="0"/>
          <w:numId w:val="2"/>
        </w:numPr>
        <w:tabs>
          <w:tab w:val="clear" w:pos="1260"/>
        </w:tabs>
        <w:spacing w:after="0" w:line="360" w:lineRule="auto"/>
        <w:ind w:left="360"/>
        <w:rPr>
          <w:rFonts w:ascii="Arial" w:hAnsi="Arial" w:cs="Arial"/>
        </w:rPr>
      </w:pPr>
      <w:r w:rsidRPr="0031209E">
        <w:rPr>
          <w:rFonts w:ascii="Arial" w:hAnsi="Arial" w:cs="Arial"/>
        </w:rPr>
        <w:t xml:space="preserve">„Modernizacja i rozbudowa Ujęcia i Stacji Uzdatniania Wody ‘Krzywe Błota’ z systemem monitoringu sieci wodociągowej” (Kontrakt nr 4) – przeprowadzona została gruntowna modernizacja (system zasilania energetycznego, budynek </w:t>
      </w:r>
      <w:proofErr w:type="spellStart"/>
      <w:r w:rsidRPr="0031209E">
        <w:rPr>
          <w:rFonts w:ascii="Arial" w:hAnsi="Arial" w:cs="Arial"/>
        </w:rPr>
        <w:t>filtrowni</w:t>
      </w:r>
      <w:proofErr w:type="spellEnd"/>
      <w:r w:rsidRPr="0031209E">
        <w:rPr>
          <w:rFonts w:ascii="Arial" w:hAnsi="Arial" w:cs="Arial"/>
        </w:rPr>
        <w:t xml:space="preserve">, budynek pompowni, budynek rezerwowego agregatu prądotwórczego, komory pomiarowe), a także rozbudowa ujęcia (nowy zbiornik wody czystej o pojemności 3600 m³). </w:t>
      </w:r>
      <w:r>
        <w:rPr>
          <w:rFonts w:ascii="Arial" w:hAnsi="Arial" w:cs="Arial"/>
        </w:rPr>
        <w:t>Zainstalowano</w:t>
      </w:r>
      <w:r w:rsidRPr="0031209E">
        <w:rPr>
          <w:rFonts w:ascii="Arial" w:hAnsi="Arial" w:cs="Arial"/>
        </w:rPr>
        <w:t xml:space="preserve"> nowy system automatyki, pomiarów, wizualizacji i kont</w:t>
      </w:r>
      <w:r>
        <w:rPr>
          <w:rFonts w:ascii="Arial" w:hAnsi="Arial" w:cs="Arial"/>
        </w:rPr>
        <w:t xml:space="preserve">roli procesów technologicznych oraz </w:t>
      </w:r>
      <w:r w:rsidRPr="0031209E">
        <w:rPr>
          <w:rFonts w:ascii="Arial" w:hAnsi="Arial" w:cs="Arial"/>
        </w:rPr>
        <w:t>system monitoringu terenu ujęcia i studni ujęcia. Ponadto wykonano 30 punktów pomiarowych oraz wymieniono 200 zasuw na sieci wodociągowej. Kontrakt zakończył się w grudniu 2012 r.</w:t>
      </w:r>
    </w:p>
    <w:p w14:paraId="69F4584F" w14:textId="77777777" w:rsidR="00D97870" w:rsidRPr="0031209E" w:rsidRDefault="00D97870" w:rsidP="00D97870">
      <w:pPr>
        <w:pStyle w:val="Tekstpodstawowywcity"/>
        <w:numPr>
          <w:ilvl w:val="0"/>
          <w:numId w:val="2"/>
        </w:numPr>
        <w:tabs>
          <w:tab w:val="clear" w:pos="1260"/>
        </w:tabs>
        <w:spacing w:after="0" w:line="360" w:lineRule="auto"/>
        <w:ind w:left="360"/>
        <w:rPr>
          <w:rFonts w:ascii="Arial" w:hAnsi="Arial" w:cs="Arial"/>
        </w:rPr>
      </w:pPr>
      <w:r w:rsidRPr="0031209E">
        <w:rPr>
          <w:rFonts w:ascii="Arial" w:hAnsi="Arial" w:cs="Arial"/>
        </w:rPr>
        <w:t xml:space="preserve">„Dostawa i wdrożenie systemu zarządzania infrastrukturą sieciową z wykorzystaniem technologii GIS” (Kontrakt nr 5) – zadanie obejmowało zaprojektowanie i wdrożenie oprogramowania GIS (z jęz. angielskiego </w:t>
      </w:r>
      <w:proofErr w:type="spellStart"/>
      <w:r w:rsidRPr="0031209E">
        <w:rPr>
          <w:rFonts w:ascii="Arial" w:hAnsi="Arial" w:cs="Arial"/>
        </w:rPr>
        <w:t>Geographic</w:t>
      </w:r>
      <w:proofErr w:type="spellEnd"/>
      <w:r w:rsidRPr="0031209E">
        <w:rPr>
          <w:rFonts w:ascii="Arial" w:hAnsi="Arial" w:cs="Arial"/>
        </w:rPr>
        <w:t xml:space="preserve"> Information System, tj. System Informacji Geograficznej), wspomagającego eksploatację infrastruktury sieciowej MPWiK. Kontrakt zakończył się we wrześniu 2010 r.</w:t>
      </w:r>
    </w:p>
    <w:p w14:paraId="5DECB49A" w14:textId="77777777" w:rsidR="00D97870" w:rsidRPr="0031209E" w:rsidRDefault="00D97870" w:rsidP="00D97870">
      <w:pPr>
        <w:pStyle w:val="Tekstpodstawowywcity"/>
        <w:numPr>
          <w:ilvl w:val="0"/>
          <w:numId w:val="2"/>
        </w:numPr>
        <w:tabs>
          <w:tab w:val="clear" w:pos="1260"/>
        </w:tabs>
        <w:spacing w:after="0" w:line="360" w:lineRule="auto"/>
        <w:ind w:left="360"/>
        <w:rPr>
          <w:rFonts w:ascii="Arial" w:hAnsi="Arial" w:cs="Arial"/>
        </w:rPr>
      </w:pPr>
      <w:r w:rsidRPr="0031209E">
        <w:rPr>
          <w:rFonts w:ascii="Arial" w:hAnsi="Arial" w:cs="Arial"/>
        </w:rPr>
        <w:t xml:space="preserve">„Rozbudowa sieci kanalizacyjnej z przepompowniami – Etap III” (Kontrakt nr 6) – wybudowana została nowa sieć kanalizacji sanitarnej o łącznej długości ok. 4,6 km. Kontrakt składał się z 3 odrębnych zadań: </w:t>
      </w:r>
    </w:p>
    <w:p w14:paraId="5CD95E72" w14:textId="77777777" w:rsidR="00D97870" w:rsidRPr="0031209E" w:rsidRDefault="00D97870" w:rsidP="00D97870">
      <w:pPr>
        <w:pStyle w:val="Tekstpodstawowywcity"/>
        <w:spacing w:after="0" w:line="360" w:lineRule="auto"/>
        <w:ind w:left="360"/>
        <w:rPr>
          <w:rFonts w:ascii="Arial" w:hAnsi="Arial" w:cs="Arial"/>
        </w:rPr>
      </w:pPr>
      <w:r w:rsidRPr="0031209E">
        <w:rPr>
          <w:rFonts w:ascii="Arial" w:hAnsi="Arial" w:cs="Arial"/>
        </w:rPr>
        <w:t>- Zadanie 1 „Rozbudowa sieci kanalizacyjnej z tłocznią ścieków w ul. Toruńskiej” – wybudowana została nowa sieć kanalizacji sanitarnej o łącznej długości ok. 1,46 km oraz 1 tłocznia ścieków. Zadanie zakończyło się w czerwcu 2012 r.</w:t>
      </w:r>
    </w:p>
    <w:p w14:paraId="1A0927D7" w14:textId="77777777" w:rsidR="00D97870" w:rsidRPr="0031209E" w:rsidRDefault="00D97870" w:rsidP="00D97870">
      <w:pPr>
        <w:pStyle w:val="Tekstpodstawowywcity"/>
        <w:spacing w:after="0" w:line="360" w:lineRule="auto"/>
        <w:ind w:left="360"/>
        <w:rPr>
          <w:rFonts w:ascii="Arial" w:hAnsi="Arial" w:cs="Arial"/>
        </w:rPr>
      </w:pPr>
      <w:r w:rsidRPr="0031209E">
        <w:rPr>
          <w:rFonts w:ascii="Arial" w:hAnsi="Arial" w:cs="Arial"/>
        </w:rPr>
        <w:t>- Zadanie 2 „Rozbudowa sieci kanalizacyjnej z tłocznią ścieków w ul. Zimowej” – wybudowana została nowa sieć kanalizacji sanitarnej o łącznej długości ok. 0,31 km oraz 1 tłocznia ścieków Zadanie zakończyło się we wrześniu 2011 r.</w:t>
      </w:r>
    </w:p>
    <w:p w14:paraId="6C4A1036" w14:textId="77777777" w:rsidR="00D97870" w:rsidRPr="0031209E" w:rsidRDefault="00D97870" w:rsidP="00D97870">
      <w:pPr>
        <w:pStyle w:val="Tekstpodstawowywcity"/>
        <w:spacing w:after="0" w:line="360" w:lineRule="auto"/>
        <w:ind w:left="360"/>
        <w:rPr>
          <w:rFonts w:ascii="Arial" w:hAnsi="Arial" w:cs="Arial"/>
        </w:rPr>
      </w:pPr>
      <w:r w:rsidRPr="0031209E">
        <w:rPr>
          <w:rFonts w:ascii="Arial" w:hAnsi="Arial" w:cs="Arial"/>
        </w:rPr>
        <w:t xml:space="preserve">- Zadanie 3 „Rozbudowa sieci kanalizacyjnej w dzielnicy Michelin oraz w ul. </w:t>
      </w:r>
      <w:proofErr w:type="spellStart"/>
      <w:r w:rsidRPr="0031209E">
        <w:rPr>
          <w:rFonts w:ascii="Arial" w:hAnsi="Arial" w:cs="Arial"/>
        </w:rPr>
        <w:t>Rózinowskiej</w:t>
      </w:r>
      <w:proofErr w:type="spellEnd"/>
      <w:r w:rsidRPr="0031209E">
        <w:rPr>
          <w:rFonts w:ascii="Arial" w:hAnsi="Arial" w:cs="Arial"/>
        </w:rPr>
        <w:t xml:space="preserve"> i Ogrodowej” – wybudowana została nowa sieć kanalizacji sanitarnej o łącznej długości ok. 2,79 km w dzielnicach Michelin (ul. Miodowa, Kościelna, </w:t>
      </w:r>
      <w:proofErr w:type="spellStart"/>
      <w:r w:rsidRPr="0031209E">
        <w:rPr>
          <w:rFonts w:ascii="Arial" w:hAnsi="Arial" w:cs="Arial"/>
        </w:rPr>
        <w:t>Michelińska</w:t>
      </w:r>
      <w:proofErr w:type="spellEnd"/>
      <w:r w:rsidRPr="0031209E">
        <w:rPr>
          <w:rFonts w:ascii="Arial" w:hAnsi="Arial" w:cs="Arial"/>
        </w:rPr>
        <w:t xml:space="preserve">, Świetlana, Bobrowa, Brzezinowa, Szkolna, Ziołowa, Cienista, Pawia, Piękna, Wczasowa i Zimowa) i </w:t>
      </w:r>
      <w:proofErr w:type="spellStart"/>
      <w:r w:rsidRPr="0031209E">
        <w:rPr>
          <w:rFonts w:ascii="Arial" w:hAnsi="Arial" w:cs="Arial"/>
        </w:rPr>
        <w:t>Zazamcze</w:t>
      </w:r>
      <w:proofErr w:type="spellEnd"/>
      <w:r w:rsidRPr="0031209E">
        <w:rPr>
          <w:rFonts w:ascii="Arial" w:hAnsi="Arial" w:cs="Arial"/>
        </w:rPr>
        <w:t xml:space="preserve"> (ul. Toruńska, </w:t>
      </w:r>
      <w:proofErr w:type="spellStart"/>
      <w:r w:rsidRPr="0031209E">
        <w:rPr>
          <w:rFonts w:ascii="Arial" w:hAnsi="Arial" w:cs="Arial"/>
        </w:rPr>
        <w:lastRenderedPageBreak/>
        <w:t>Rózinowska</w:t>
      </w:r>
      <w:proofErr w:type="spellEnd"/>
      <w:r w:rsidRPr="0031209E">
        <w:rPr>
          <w:rFonts w:ascii="Arial" w:hAnsi="Arial" w:cs="Arial"/>
        </w:rPr>
        <w:t xml:space="preserve"> i Ogrodowa) oraz 3 tłocznie ścieków. Zadanie zakończyło się w czerwcu 2014 r.</w:t>
      </w:r>
    </w:p>
    <w:p w14:paraId="705CCECA" w14:textId="77777777" w:rsidR="00D97870" w:rsidRPr="0031209E" w:rsidRDefault="00D97870" w:rsidP="00D97870">
      <w:pPr>
        <w:pStyle w:val="NormalnyWeb"/>
        <w:numPr>
          <w:ilvl w:val="0"/>
          <w:numId w:val="1"/>
        </w:numPr>
        <w:tabs>
          <w:tab w:val="clear" w:pos="1260"/>
        </w:tabs>
        <w:spacing w:line="360" w:lineRule="auto"/>
        <w:ind w:left="360"/>
        <w:rPr>
          <w:rFonts w:ascii="Arial" w:hAnsi="Arial" w:cs="Arial"/>
        </w:rPr>
      </w:pPr>
      <w:r w:rsidRPr="0031209E">
        <w:rPr>
          <w:rFonts w:ascii="Arial" w:hAnsi="Arial" w:cs="Arial"/>
        </w:rPr>
        <w:t>„Dostawa dwóch samochodów specjalistycznych do czyszczenia i konserwacji sieci kanalizacyjnej z przepompowniami” (Kontrakt nr 7) – zadanie obejmowało dostawę do MPWiK we Włocławku dwóch samochodów specjalistycznych do czyszczenia kanalizacji sanitarnej oraz przeszkolenie pracowników w zakresie pełnej obsługi i eksploatacji pojazdów. Kontrakt zakończył się w lutym 2015 r. Warto dodać, że Kontrakt nr 7 wchodzący w zakres rzeczowy Projektu został zrealizowany przy wsparciu finansowym Wojewódzkiego Funduszu Ochrony Środowiska i Gospodarki Wodnej w Toruniu.</w:t>
      </w:r>
    </w:p>
    <w:p w14:paraId="3376203B" w14:textId="77777777" w:rsidR="00D97870" w:rsidRPr="0031209E" w:rsidRDefault="00D97870" w:rsidP="00D97870">
      <w:pPr>
        <w:pStyle w:val="NormalnyWeb"/>
        <w:spacing w:line="360" w:lineRule="auto"/>
        <w:ind w:firstLine="540"/>
        <w:rPr>
          <w:rFonts w:ascii="Arial" w:hAnsi="Arial" w:cs="Arial"/>
        </w:rPr>
      </w:pPr>
      <w:r w:rsidRPr="0031209E">
        <w:rPr>
          <w:rFonts w:ascii="Arial" w:hAnsi="Arial" w:cs="Arial"/>
        </w:rPr>
        <w:t>W wyniku zrealizowania trzech kontraktów (nr 2, 3, 6), związanych z rozbudową sieci kanalizacyjnej, miasto Włocławek zyskało nową sieć kanalizacyjną o łącznej długości ok. 20 km oraz 8 nowych i 2 zmodernizowane tłocznie ścieków. Teren skanalizowania objął całe odcinki lub fragmenty 50 ulic we Włocławku.</w:t>
      </w:r>
    </w:p>
    <w:p w14:paraId="55BF5338" w14:textId="77777777" w:rsidR="00D97870" w:rsidRPr="0031209E" w:rsidRDefault="00D97870" w:rsidP="00D97870">
      <w:pPr>
        <w:spacing w:line="360" w:lineRule="auto"/>
        <w:ind w:firstLine="708"/>
      </w:pPr>
      <w:r w:rsidRPr="0031209E">
        <w:rPr>
          <w:rFonts w:ascii="Arial" w:hAnsi="Arial" w:cs="Arial"/>
        </w:rPr>
        <w:t>Przy realizacji Kontraktów nr 1, 2, 3 i 6 pełniony był Nadzór inwestorski przez inspektorów nadzoru, natomiast nad prawidłową realizacją Kontraktu nr 4 czuwał Inżynier Kontraktu, który pełnił obowiązki Inspektora Nadzoru Inwestorskiego, koordynatora czynności inspektorów nadzoru inwestorskiego oraz konsultanta w obszarze pomocy technicznej dla MPWiK we Włocławku.</w:t>
      </w:r>
    </w:p>
    <w:p w14:paraId="27E878BE" w14:textId="77777777" w:rsidR="00D97870" w:rsidRPr="0031209E" w:rsidRDefault="00D97870" w:rsidP="00D97870">
      <w:pPr>
        <w:pStyle w:val="NormalnyWeb"/>
        <w:spacing w:line="360" w:lineRule="auto"/>
        <w:ind w:firstLine="360"/>
        <w:rPr>
          <w:rFonts w:ascii="Arial" w:hAnsi="Arial" w:cs="Arial"/>
        </w:rPr>
      </w:pPr>
      <w:r w:rsidRPr="0031209E">
        <w:rPr>
          <w:rFonts w:ascii="Arial" w:hAnsi="Arial" w:cs="Arial"/>
        </w:rPr>
        <w:t xml:space="preserve"> Całkowity koszt kwalifikowany Projektu wyniósł 49.963.913,11 zł brutto (41.007.114,55 zł netto), w tym wartość przewidywanego dofinansowania z Funduszu Spójności w kwocie nie większej niż 20.652.208,06 zł netto, czyli około 50% całkowitych kosztów przedsięwzięcia (netto).</w:t>
      </w:r>
    </w:p>
    <w:p w14:paraId="1C6CCBFF" w14:textId="77777777" w:rsidR="00D97870" w:rsidRPr="0031209E" w:rsidRDefault="00D97870" w:rsidP="00D97870">
      <w:pPr>
        <w:pStyle w:val="NormalnyWeb"/>
        <w:spacing w:line="360" w:lineRule="auto"/>
        <w:ind w:firstLine="540"/>
        <w:rPr>
          <w:rFonts w:ascii="Arial" w:hAnsi="Arial"/>
        </w:rPr>
      </w:pPr>
      <w:r w:rsidRPr="0031209E">
        <w:rPr>
          <w:rFonts w:ascii="Arial" w:hAnsi="Arial" w:cs="Arial"/>
        </w:rPr>
        <w:t xml:space="preserve">Zakończony Projekt „Gospodarka wodno-ściekowa w aglomeracji Włocławek II etap” przyniósł za sobą wiele wymiernych korzyści, zarówno dla mieszkańców miasta Włocławek, jak i dla ochrony środowiska naturalnego. Modernizacja i przebudowa Przepompowni Głównej zapewniła prawidłową i sprawną pracę systemu odbioru ścieków z terenu aglomeracji Włocławek. Realizacja zadań związanych z rozbudową sieci kanalizacji sanitarnej zwiększyła przede wszystkim jej dostępność dla mieszkańców, a tym samym poprawił się stan sanitarny miasta, szczególnie na terenach dotychczas nieskanalizowanych. Niewątpliwie poprzez likwidację zbiorników bezodpływowych, które wciąż stanowią poważne zagrożenie dla wód powierzchniowych i podziemnych, powodując infiltrację zanieczyszczeń do gruntu, poprawił się stan środowiska naturalnego, jak i wzrosło bezpieczeństwo sanitarne </w:t>
      </w:r>
      <w:r w:rsidRPr="0031209E">
        <w:rPr>
          <w:rFonts w:ascii="Arial" w:hAnsi="Arial" w:cs="Arial"/>
        </w:rPr>
        <w:lastRenderedPageBreak/>
        <w:t xml:space="preserve">miasta. Dzięki modernizacji i rozbudowie Ujęcia i Stacji Uzdatniania Wody „Krzywe Błota”, unowocześniony został proces uzdatniania i produkcji wody. Najwyższej jakości woda spełnia wszelkie obowiązujące normy, wynikające z przepisów polskich, jak i Unii Europejskiej. Wzrosła również pewność i stopień niezawodności zasilania w wodę pitną mieszkańców Włocławka. Istotnym efektem, uzyskanym dzięki realizacji Projektu </w:t>
      </w:r>
      <w:proofErr w:type="spellStart"/>
      <w:r w:rsidRPr="0031209E">
        <w:rPr>
          <w:rFonts w:ascii="Arial" w:hAnsi="Arial" w:cs="Arial"/>
        </w:rPr>
        <w:t>POIiŚ</w:t>
      </w:r>
      <w:proofErr w:type="spellEnd"/>
      <w:r w:rsidRPr="0031209E">
        <w:rPr>
          <w:rFonts w:ascii="Arial" w:hAnsi="Arial" w:cs="Arial"/>
        </w:rPr>
        <w:t>, jest dostosowanie gospodarki wodno-ściekowej w aglomeracji Włocławek do standardów europejskich, m.in. w ramach wymagań określonych w Dyrektywach Unijnych oraz Krajowym Programie Oczyszczania Ścieków Komunalnych.</w:t>
      </w:r>
    </w:p>
    <w:p w14:paraId="14DAA73E" w14:textId="77777777" w:rsidR="00D97870" w:rsidRPr="0031209E" w:rsidRDefault="00D97870" w:rsidP="00D97870">
      <w:pPr>
        <w:pStyle w:val="NormalnyWeb"/>
        <w:spacing w:line="360" w:lineRule="auto"/>
        <w:ind w:firstLine="540"/>
        <w:rPr>
          <w:rFonts w:ascii="Arial" w:hAnsi="Arial" w:cs="Arial"/>
        </w:rPr>
      </w:pPr>
      <w:r w:rsidRPr="0031209E">
        <w:rPr>
          <w:rFonts w:ascii="Arial" w:hAnsi="Arial" w:cs="Arial"/>
        </w:rPr>
        <w:t>Wśród licznych korzyści uzyskanych przez mieszkańców miasta, poza kluczowymi efektami ekologicznymi, należy w szczególności wymienić obniżenie kosztów utrzymania nieruchomości wynikające z likwidacji zbiorników bezodpływowych, wzrost wartości rynkowej i standardu nieruchomości, wzrost atrakcyjności terenu, a także podniesienie komfortu i wygody użytkowania oraz walorów ekologicznych.</w:t>
      </w:r>
    </w:p>
    <w:p w14:paraId="234EB271" w14:textId="77777777" w:rsidR="00D97870" w:rsidRPr="0031209E" w:rsidRDefault="00D97870" w:rsidP="00D97870">
      <w:pPr>
        <w:pStyle w:val="NormalnyWeb"/>
        <w:spacing w:line="360" w:lineRule="auto"/>
        <w:ind w:firstLine="540"/>
        <w:rPr>
          <w:rFonts w:ascii="Arial" w:hAnsi="Arial" w:cs="Arial"/>
        </w:rPr>
      </w:pPr>
      <w:r w:rsidRPr="0031209E">
        <w:rPr>
          <w:rFonts w:ascii="Arial" w:hAnsi="Arial" w:cs="Arial"/>
        </w:rPr>
        <w:t>Warto podkreślić, że odprowadzanie ścieków do kanalizacji sanitarnej jest wielokrotnie tańsze niż prawidłowe utrzymanie szczelnego zbiornika bezodpływowego, czy też przydomowej oczyszczalni ścieków – koszt odprowadzania ścieków do miejskiej kanalizacji stanowi około 25% kosztów wywozu specjalistycznymi samochodami. Okoliczności te generują korzyści finansowe wynikające z oszczędności, jakie gwarantuje podłączenie posesji do sieci kanalizacyjnej.</w:t>
      </w:r>
    </w:p>
    <w:p w14:paraId="1D206661" w14:textId="77777777" w:rsidR="00D97870" w:rsidRPr="0031209E" w:rsidRDefault="00D97870" w:rsidP="00D97870">
      <w:pPr>
        <w:pStyle w:val="NormalnyWeb"/>
        <w:spacing w:line="360" w:lineRule="auto"/>
        <w:ind w:firstLine="540"/>
        <w:rPr>
          <w:rFonts w:ascii="Arial" w:hAnsi="Arial" w:cs="Arial"/>
        </w:rPr>
      </w:pPr>
      <w:r w:rsidRPr="0031209E">
        <w:rPr>
          <w:rFonts w:ascii="Arial" w:hAnsi="Arial" w:cs="Arial"/>
        </w:rPr>
        <w:t>Dzięki realizacji Projektu „Gospodarka wodno-ściekowa w aglomeracji Włocławek II etap” i wybudowaniu nowej sieci kanalizacyjnej, w poszczególnych ulicach Włocławka stworzone zostały warunki do podłączenia nieruchomości do miejskiej sieci kanalizacji sanitarnej.</w:t>
      </w:r>
      <w:r w:rsidRPr="0031209E">
        <w:rPr>
          <w:rFonts w:ascii="Arial" w:hAnsi="Arial"/>
        </w:rPr>
        <w:t xml:space="preserve"> </w:t>
      </w:r>
      <w:r w:rsidRPr="0031209E">
        <w:rPr>
          <w:rFonts w:ascii="Arial" w:hAnsi="Arial" w:cs="Arial"/>
        </w:rPr>
        <w:t xml:space="preserve">Aby właściciel mógł wywiązać się z obowiązku przyłączenia nieruchomości do sieci kanalizacyjnej, powinien zgłosić w MPWiK Sp. z o.o. zamiar podłączenia posesji do sieci kanalizacyjnej, W tym celu wymagane jest złożenie „Wniosku o wydanie zezwolenia na wykonanie przyłącza kanalizacyjnego”. Następnie po zakończeniu robót, na których wykonanie uzyskało się warunki, poprzedzone przeprowadzeniem czynności kontrolnych w trakcie ich wykonywania oraz uzgodnieniu terminu włączenia do sieci należy zgłosić gotowość do dokonania odbioru technicznego przyłącza, zgodnie z wzorem „Wniosku o dokonanie odbioru przyłącza kanalizacyjnego”. Po pozytywnym odbiorze technicznym przyłącza </w:t>
      </w:r>
      <w:r w:rsidRPr="0031209E">
        <w:rPr>
          <w:rFonts w:ascii="Arial" w:hAnsi="Arial" w:cs="Arial"/>
        </w:rPr>
        <w:lastRenderedPageBreak/>
        <w:t>kanalizacyjnego i dopuszczeniu do eksploatacji potwierdzonym protokołem, należy zawrzeć umowę na odprowadzanie ścieków do kanalizacji sanitarnej.</w:t>
      </w:r>
    </w:p>
    <w:p w14:paraId="7F045C18" w14:textId="77777777" w:rsidR="00D97870" w:rsidRPr="007135F0" w:rsidRDefault="00D97870" w:rsidP="00D97870">
      <w:pPr>
        <w:spacing w:line="360" w:lineRule="auto"/>
        <w:ind w:firstLine="510"/>
        <w:jc w:val="both"/>
        <w:rPr>
          <w:rFonts w:ascii="Arial" w:hAnsi="Arial" w:cs="Arial"/>
        </w:rPr>
      </w:pPr>
      <w:r w:rsidRPr="0031209E">
        <w:rPr>
          <w:rFonts w:ascii="Arial" w:hAnsi="Arial" w:cs="Arial"/>
        </w:rPr>
        <w:t>Szczegółowe informacje w sprawie przyłączenia można uzyskać w siedzibie MPWiK, przy ul. Toruńskiej 146, pod numerem telefonu (54) 230-17-51 oraz na stronie internetowej Spółki: www.mpwik.wloclawek.pl.</w:t>
      </w:r>
    </w:p>
    <w:p w14:paraId="654E0226" w14:textId="77777777" w:rsidR="00D97870" w:rsidRPr="007135F0" w:rsidRDefault="00D97870" w:rsidP="00D97870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7CB54856" w14:textId="77777777" w:rsidR="00D97870" w:rsidRPr="00FA3E84" w:rsidRDefault="00D97870" w:rsidP="00D97870">
      <w:pPr>
        <w:pStyle w:val="NormalnyWeb"/>
        <w:spacing w:line="360" w:lineRule="auto"/>
        <w:rPr>
          <w:rFonts w:ascii="Arial" w:hAnsi="Arial" w:cs="Arial"/>
        </w:rPr>
      </w:pPr>
    </w:p>
    <w:p w14:paraId="51A517F5" w14:textId="77777777" w:rsidR="00D97870" w:rsidRPr="00FA3E84" w:rsidRDefault="00D97870" w:rsidP="00D97870">
      <w:pPr>
        <w:pStyle w:val="Stopka"/>
        <w:rPr>
          <w:rFonts w:ascii="Arial" w:hAnsi="Arial" w:cs="Arial"/>
          <w:b/>
          <w:sz w:val="22"/>
          <w:szCs w:val="22"/>
        </w:rPr>
      </w:pPr>
      <w:r w:rsidRPr="00FA3E84">
        <w:rPr>
          <w:rFonts w:ascii="Arial" w:hAnsi="Arial" w:cs="Arial"/>
          <w:b/>
          <w:sz w:val="22"/>
          <w:szCs w:val="22"/>
        </w:rPr>
        <w:t>Projekt współfinansowany przez Unię Europejską</w:t>
      </w:r>
    </w:p>
    <w:p w14:paraId="4594F0A3" w14:textId="77777777" w:rsidR="00D97870" w:rsidRPr="00FA3E84" w:rsidRDefault="00D97870" w:rsidP="00D97870">
      <w:pPr>
        <w:pStyle w:val="Stopka"/>
        <w:rPr>
          <w:rFonts w:ascii="Arial" w:hAnsi="Arial" w:cs="Arial"/>
          <w:b/>
          <w:sz w:val="22"/>
          <w:szCs w:val="22"/>
        </w:rPr>
      </w:pPr>
      <w:r w:rsidRPr="00FA3E84">
        <w:rPr>
          <w:rFonts w:ascii="Arial" w:hAnsi="Arial" w:cs="Arial"/>
          <w:b/>
          <w:sz w:val="22"/>
          <w:szCs w:val="22"/>
        </w:rPr>
        <w:t>ze środków Funduszu Spójności</w:t>
      </w:r>
    </w:p>
    <w:p w14:paraId="7DE086DC" w14:textId="77777777" w:rsidR="00D97870" w:rsidRPr="00FA3E84" w:rsidRDefault="00D97870" w:rsidP="00D97870">
      <w:pPr>
        <w:pStyle w:val="Stopka"/>
        <w:rPr>
          <w:rFonts w:ascii="Arial" w:hAnsi="Arial" w:cs="Arial"/>
          <w:b/>
          <w:sz w:val="22"/>
          <w:szCs w:val="22"/>
        </w:rPr>
      </w:pPr>
      <w:r w:rsidRPr="00FA3E84">
        <w:rPr>
          <w:rFonts w:ascii="Arial" w:hAnsi="Arial" w:cs="Arial"/>
          <w:b/>
          <w:sz w:val="22"/>
          <w:szCs w:val="22"/>
        </w:rPr>
        <w:t>w ramach Programu Infrastruktura i Środowisko</w:t>
      </w:r>
    </w:p>
    <w:p w14:paraId="29A2AA79" w14:textId="77777777" w:rsidR="00D97870" w:rsidRPr="00FA3E84" w:rsidRDefault="00D97870" w:rsidP="00D97870">
      <w:pPr>
        <w:pStyle w:val="Stopka"/>
        <w:rPr>
          <w:rFonts w:ascii="Arial" w:hAnsi="Arial" w:cs="Arial"/>
          <w:b/>
          <w:sz w:val="22"/>
          <w:szCs w:val="22"/>
        </w:rPr>
      </w:pPr>
    </w:p>
    <w:p w14:paraId="6072A3DF" w14:textId="77777777" w:rsidR="00D97870" w:rsidRPr="00FA3E84" w:rsidRDefault="00D97870" w:rsidP="00D97870">
      <w:pPr>
        <w:pStyle w:val="Stopka"/>
        <w:rPr>
          <w:rFonts w:ascii="Arial" w:hAnsi="Arial" w:cs="Arial"/>
          <w:b/>
          <w:sz w:val="22"/>
          <w:szCs w:val="22"/>
        </w:rPr>
      </w:pPr>
    </w:p>
    <w:p w14:paraId="29057988" w14:textId="77777777" w:rsidR="00D97870" w:rsidRPr="008B02D6" w:rsidRDefault="00D97870" w:rsidP="00D97870">
      <w:pPr>
        <w:pStyle w:val="Stopka"/>
        <w:rPr>
          <w:rFonts w:ascii="Arial" w:hAnsi="Arial" w:cs="Arial"/>
          <w:sz w:val="20"/>
          <w:szCs w:val="20"/>
        </w:rPr>
      </w:pPr>
      <w:r w:rsidRPr="00FA3E84">
        <w:rPr>
          <w:rFonts w:ascii="Arial" w:hAnsi="Arial" w:cs="Arial"/>
          <w:sz w:val="20"/>
          <w:szCs w:val="20"/>
        </w:rPr>
        <w:t>oprac. MPWiK Sp. z o.o. we Włocławku</w:t>
      </w:r>
    </w:p>
    <w:p w14:paraId="52140FE0" w14:textId="77777777" w:rsidR="00D97870" w:rsidRDefault="00D97870" w:rsidP="00D97870">
      <w:pPr>
        <w:pStyle w:val="Stopka"/>
        <w:jc w:val="center"/>
        <w:rPr>
          <w:rFonts w:ascii="Arial" w:hAnsi="Arial" w:cs="Arial"/>
          <w:b/>
          <w:sz w:val="22"/>
          <w:szCs w:val="22"/>
        </w:rPr>
      </w:pPr>
    </w:p>
    <w:p w14:paraId="66B1EA6D" w14:textId="77777777" w:rsidR="00D97870" w:rsidRDefault="00D97870" w:rsidP="00D97870">
      <w:pPr>
        <w:pStyle w:val="Stopka"/>
        <w:jc w:val="center"/>
        <w:rPr>
          <w:rFonts w:ascii="Arial" w:hAnsi="Arial" w:cs="Arial"/>
          <w:b/>
          <w:sz w:val="22"/>
          <w:szCs w:val="22"/>
        </w:rPr>
      </w:pPr>
    </w:p>
    <w:p w14:paraId="4DD9A516" w14:textId="77777777" w:rsidR="008501B2" w:rsidRDefault="008501B2"/>
    <w:sectPr w:rsidR="00850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213BF"/>
    <w:multiLevelType w:val="hybridMultilevel"/>
    <w:tmpl w:val="7EEC9D9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5713D71"/>
    <w:multiLevelType w:val="hybridMultilevel"/>
    <w:tmpl w:val="8F2E57EE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D9D5363"/>
    <w:multiLevelType w:val="hybridMultilevel"/>
    <w:tmpl w:val="8C5C4BC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70"/>
    <w:rsid w:val="008501B2"/>
    <w:rsid w:val="00D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08C2"/>
  <w15:chartTrackingRefBased/>
  <w15:docId w15:val="{4B400DF1-FA61-47E5-AF1E-BECB8B76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978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78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97870"/>
  </w:style>
  <w:style w:type="paragraph" w:styleId="Tekstpodstawowywcity">
    <w:name w:val="Body Text Indent"/>
    <w:basedOn w:val="Normalny"/>
    <w:link w:val="TekstpodstawowywcityZnak"/>
    <w:rsid w:val="00D978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978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 Znak Znak"/>
    <w:basedOn w:val="Normalny"/>
    <w:rsid w:val="00D978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1423</Words>
  <Characters>8542</Characters>
  <Application>Microsoft Office Word</Application>
  <DocSecurity>0</DocSecurity>
  <Lines>71</Lines>
  <Paragraphs>19</Paragraphs>
  <ScaleCrop>false</ScaleCrop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JG. Góra</dc:creator>
  <cp:keywords/>
  <dc:description/>
  <cp:lastModifiedBy>Justyna JG. Góra</cp:lastModifiedBy>
  <cp:revision>1</cp:revision>
  <dcterms:created xsi:type="dcterms:W3CDTF">2020-09-04T05:46:00Z</dcterms:created>
  <dcterms:modified xsi:type="dcterms:W3CDTF">2020-09-04T05:50:00Z</dcterms:modified>
</cp:coreProperties>
</file>